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91" w:rsidRPr="00265879" w:rsidRDefault="00265879" w:rsidP="00265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LOPŠELIS-DARŽELIS „ŽOLYNAS“</w:t>
      </w:r>
    </w:p>
    <w:p w:rsidR="00265879" w:rsidRDefault="00265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1B91" w:rsidRPr="00A61B91" w:rsidTr="00A61B91">
        <w:tc>
          <w:tcPr>
            <w:tcW w:w="4814" w:type="dxa"/>
          </w:tcPr>
          <w:p w:rsid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  <w:p w:rsidR="00A61B91" w:rsidRP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74CCD" w:rsidRPr="002B7289" w:rsidRDefault="002B7289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Teikia specialiąją pedagoginę pagalbą vaikams, turintiems kalbos ir kalbėjimo sutrikimų.</w:t>
            </w:r>
          </w:p>
          <w:p w:rsidR="00474CCD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Dirba su vaikais individualiai ir pogrupiais, taikydama specialiojo po</w:t>
            </w:r>
            <w:r w:rsidR="002B7289" w:rsidRPr="002B72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eikio priemones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ir kalbos sutrikimams</w:t>
            </w:r>
            <w:r w:rsidR="002B7289"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šalinti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289" w:rsidRPr="002B7289" w:rsidRDefault="002B7289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Lavina sutrikusias funkcijas, taiko specialius darbo būdus bei metodus.</w:t>
            </w:r>
          </w:p>
          <w:p w:rsidR="00474CCD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Dalyvauja </w:t>
            </w:r>
            <w:r w:rsidR="002B7289" w:rsidRPr="002B72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aiko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gerovės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komisijos veikloje.</w:t>
            </w:r>
          </w:p>
          <w:p w:rsidR="00474CCD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Konsultuoja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ir kalbos sutrikimų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̨ vaikų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tėvelius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, pedagogus.</w:t>
            </w:r>
          </w:p>
          <w:p w:rsidR="00A61B91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Rengia rekomendacijas pedagogams ir tėvams, veda seminarus, konferencijas.</w:t>
            </w:r>
          </w:p>
        </w:tc>
      </w:tr>
      <w:tr w:rsidR="00A61B91" w:rsidRPr="00A61B91" w:rsidTr="00A61B91">
        <w:tc>
          <w:tcPr>
            <w:tcW w:w="4814" w:type="dxa"/>
          </w:tcPr>
          <w:p w:rsidR="00A61B91" w:rsidRDefault="00A61B91" w:rsidP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  <w:p w:rsidR="00A61B91" w:rsidRDefault="00A61B91" w:rsidP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Organizuoja vaikų muzikinį ugdymą, lavindama jų muzikinius gabumus, muzikos atlikimo įgūdžius, kūrybinę vaizduotę.</w:t>
            </w:r>
          </w:p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Individualizuoja ir diferencijuoja ugdymą pagal vaikų gebėjimus ir amžių.</w:t>
            </w:r>
          </w:p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Bendradarbiauja su grupių pedagogais: lanksčiai derina savo muzikinę veiklą su grupės veikla, dalyvauja vykdomuose projektuose.</w:t>
            </w:r>
          </w:p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Dalyvauja darbo grupėse, rengiant įvairius renginius ir šventes.</w:t>
            </w:r>
          </w:p>
          <w:p w:rsidR="00A61B91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Rengia vaikus dalyvavimui įvairiuose koncertuose, konkursuose, projektuose.</w:t>
            </w:r>
          </w:p>
        </w:tc>
      </w:tr>
      <w:tr w:rsidR="00A61B91" w:rsidRPr="00A61B91" w:rsidTr="00A61B91">
        <w:tc>
          <w:tcPr>
            <w:tcW w:w="4814" w:type="dxa"/>
          </w:tcPr>
          <w:p w:rsidR="00A61B91" w:rsidRDefault="002B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LAVINIMO SPECIALISTĖ</w:t>
            </w:r>
          </w:p>
          <w:p w:rsidR="00A61B91" w:rsidRP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80FDC" w:rsidRPr="002B728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65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Planuoja ir organizuoja ikimokyklinio ir priešmokyklinio amžiaus vaikų fizinių gebėjimų lavinimą.</w:t>
            </w:r>
          </w:p>
          <w:p w:rsidR="00B80FDC" w:rsidRPr="002B728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77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Kuria ugdomąją aplinką, parenka vaiko amžių ir galimybes atitinkančias fizinio ugdymo priemones.</w:t>
            </w:r>
          </w:p>
          <w:p w:rsidR="00B80FDC" w:rsidRPr="002B728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65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Organizuoja sporto šventes ir renginius įstaigoje, su ugdytiniais dalyvauja sporto projektuose.</w:t>
            </w:r>
          </w:p>
          <w:p w:rsidR="00A90299" w:rsidRPr="002B7289" w:rsidRDefault="00A90299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65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Ruošia vaikus ir dalyvauja įvairiuose konkursuose, šventėse, varžybose įstaigoje, mieste, respublikoje.</w:t>
            </w:r>
          </w:p>
          <w:p w:rsidR="00A61B91" w:rsidRPr="00A9029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770"/>
              </w:tabs>
              <w:spacing w:line="274" w:lineRule="exact"/>
            </w:pPr>
            <w:r w:rsidRPr="002B7289">
              <w:rPr>
                <w:sz w:val="24"/>
                <w:szCs w:val="24"/>
              </w:rPr>
              <w:t>konsultuo</w:t>
            </w:r>
            <w:r w:rsidR="00A90299" w:rsidRPr="002B7289">
              <w:rPr>
                <w:sz w:val="24"/>
                <w:szCs w:val="24"/>
              </w:rPr>
              <w:t>ja</w:t>
            </w:r>
            <w:r w:rsidRPr="002B7289">
              <w:rPr>
                <w:sz w:val="24"/>
                <w:szCs w:val="24"/>
              </w:rPr>
              <w:t xml:space="preserve"> tėvus (globėjus), kitus lopšelyje- darželyje dirbančius specialistus ikimokyklinio ir priešmokyklinio amžiaus vaikų fizinių gebėjimų lavinimo klausimais.</w:t>
            </w:r>
          </w:p>
        </w:tc>
      </w:tr>
      <w:tr w:rsidR="00A61B91" w:rsidRPr="00A61B91" w:rsidTr="00A61B91">
        <w:tc>
          <w:tcPr>
            <w:tcW w:w="4814" w:type="dxa"/>
          </w:tcPr>
          <w:p w:rsid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DIETOLOGĖ</w:t>
            </w:r>
          </w:p>
          <w:p w:rsidR="00A61B91" w:rsidRP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Tvarko vaikų sveikatos dokumentus.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Analizuoja ugdytinių sveikatos ir sergamumo rodiklius.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Rūpinasi ugdytinių sergamumo profilaktika.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Teikia pagalbą vaikams ir pedagogams, ugdant sveikos gyvensenos ir asmens higienos įgūdžius.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Organizuoja ir prižiūri maitinimo organizavimą, skatinant sveiką mitybą bei sveikos mitybos įgūdžių formavimą.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Užtikrina sanitarinių-higieninių normų laikymąsi.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Teikia ir koordinuoja pirmąją pagalbą.</w:t>
            </w:r>
          </w:p>
          <w:p w:rsidR="00A61B91" w:rsidRPr="002B7289" w:rsidRDefault="00474CCD" w:rsidP="002B7289">
            <w:pPr>
              <w:numPr>
                <w:ilvl w:val="0"/>
                <w:numId w:val="3"/>
              </w:numPr>
              <w:ind w:left="714" w:hanging="357"/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Konsultuoja tėvus sveikatos ir mitybos klausimais.</w:t>
            </w:r>
          </w:p>
          <w:p w:rsidR="002B7289" w:rsidRPr="00474CCD" w:rsidRDefault="002B7289" w:rsidP="002B7289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Prižiūri darbuotojų medicininės apžiūros ir sveikatos žinių atestavimo pažymėjimus.</w:t>
            </w:r>
          </w:p>
        </w:tc>
      </w:tr>
      <w:tr w:rsidR="00822271" w:rsidRPr="00A61B91" w:rsidTr="00A61B91">
        <w:tc>
          <w:tcPr>
            <w:tcW w:w="4814" w:type="dxa"/>
          </w:tcPr>
          <w:p w:rsidR="00822271" w:rsidRDefault="00822271" w:rsidP="0082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pedagogė</w:t>
            </w:r>
          </w:p>
        </w:tc>
        <w:tc>
          <w:tcPr>
            <w:tcW w:w="4814" w:type="dxa"/>
          </w:tcPr>
          <w:p w:rsidR="00822271" w:rsidRPr="00822271" w:rsidRDefault="00822271" w:rsidP="0082227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271">
              <w:rPr>
                <w:rFonts w:ascii="Times New Roman" w:hAnsi="Times New Roman" w:cs="Times New Roman"/>
                <w:sz w:val="24"/>
                <w:szCs w:val="24"/>
              </w:rPr>
              <w:t>Individualus darbas su vaiku.</w:t>
            </w:r>
          </w:p>
          <w:p w:rsidR="00822271" w:rsidRPr="00822271" w:rsidRDefault="00822271" w:rsidP="0082227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271">
              <w:rPr>
                <w:rFonts w:ascii="Times New Roman" w:hAnsi="Times New Roman" w:cs="Times New Roman"/>
                <w:sz w:val="24"/>
                <w:szCs w:val="24"/>
              </w:rPr>
              <w:t>Darbas su grupe.</w:t>
            </w:r>
          </w:p>
          <w:p w:rsidR="00822271" w:rsidRPr="00822271" w:rsidRDefault="00822271" w:rsidP="0082227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271">
              <w:rPr>
                <w:rFonts w:ascii="Times New Roman" w:hAnsi="Times New Roman" w:cs="Times New Roman"/>
                <w:sz w:val="24"/>
                <w:szCs w:val="24"/>
              </w:rPr>
              <w:t>Prevencinė veikla su vaikais (emocinio intelekto ugdymas, pozityvaus elgesio skatinimas, vaiko charakterio formavimas, bendradarbiavimo įgūdžių lavinimas, sveikos gyvensenos skatinimas).</w:t>
            </w:r>
          </w:p>
          <w:p w:rsidR="00822271" w:rsidRPr="00822271" w:rsidRDefault="00822271" w:rsidP="0082227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271">
              <w:rPr>
                <w:rFonts w:ascii="Times New Roman" w:hAnsi="Times New Roman" w:cs="Times New Roman"/>
                <w:sz w:val="24"/>
                <w:szCs w:val="24"/>
              </w:rPr>
              <w:t>Bendradarbiavimas su pedagogais ir kitais specialistais, įstaigos administracija.</w:t>
            </w:r>
          </w:p>
          <w:p w:rsidR="00822271" w:rsidRPr="00822271" w:rsidRDefault="00822271" w:rsidP="0082227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271">
              <w:rPr>
                <w:rFonts w:ascii="Times New Roman" w:hAnsi="Times New Roman" w:cs="Times New Roman"/>
                <w:sz w:val="24"/>
                <w:szCs w:val="24"/>
              </w:rPr>
              <w:t>Konsultavimas tėvų lengvatų taikymo, nemokamo maitinimo klausimais.</w:t>
            </w:r>
          </w:p>
          <w:p w:rsidR="00822271" w:rsidRPr="002B7289" w:rsidRDefault="00822271" w:rsidP="0082227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2271">
              <w:rPr>
                <w:rFonts w:ascii="Times New Roman" w:hAnsi="Times New Roman" w:cs="Times New Roman"/>
                <w:sz w:val="24"/>
                <w:szCs w:val="24"/>
              </w:rPr>
              <w:t>Konsultavimas tėvų apie jų teisę gauti socialinę – pedagoginę pagalbą.</w:t>
            </w:r>
          </w:p>
        </w:tc>
      </w:tr>
    </w:tbl>
    <w:p w:rsidR="00A61B91" w:rsidRPr="00A61B91" w:rsidRDefault="00A61B91">
      <w:pPr>
        <w:rPr>
          <w:rFonts w:ascii="Times New Roman" w:hAnsi="Times New Roman" w:cs="Times New Roman"/>
          <w:sz w:val="24"/>
          <w:szCs w:val="24"/>
        </w:rPr>
      </w:pPr>
    </w:p>
    <w:sectPr w:rsidR="00A61B91" w:rsidRPr="00A61B91" w:rsidSect="002B728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4F69"/>
    <w:multiLevelType w:val="multilevel"/>
    <w:tmpl w:val="5BC8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315FB"/>
    <w:multiLevelType w:val="multilevel"/>
    <w:tmpl w:val="DEF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85640"/>
    <w:multiLevelType w:val="multilevel"/>
    <w:tmpl w:val="37B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D1515"/>
    <w:multiLevelType w:val="hybridMultilevel"/>
    <w:tmpl w:val="FF7E4D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E54"/>
    <w:multiLevelType w:val="hybridMultilevel"/>
    <w:tmpl w:val="9DD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5"/>
    <w:rsid w:val="00265879"/>
    <w:rsid w:val="002B2A99"/>
    <w:rsid w:val="002B7289"/>
    <w:rsid w:val="00474CCD"/>
    <w:rsid w:val="00822271"/>
    <w:rsid w:val="008F6250"/>
    <w:rsid w:val="00934B75"/>
    <w:rsid w:val="00A61B91"/>
    <w:rsid w:val="00A90299"/>
    <w:rsid w:val="00B80FDC"/>
    <w:rsid w:val="00CB2ECC"/>
    <w:rsid w:val="00CC2E47"/>
    <w:rsid w:val="00DA716B"/>
    <w:rsid w:val="00EA6BAD"/>
    <w:rsid w:val="00EB3775"/>
    <w:rsid w:val="00FC54CB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969D"/>
  <w15:chartTrackingRefBased/>
  <w15:docId w15:val="{6485B7F5-C3A4-4CD9-B15E-15E5E050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B80F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80FD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16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4154-C910-4B10-AEE8-5895ADD9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2018-03-26T09:39:00Z</cp:lastPrinted>
  <dcterms:created xsi:type="dcterms:W3CDTF">2022-11-11T06:46:00Z</dcterms:created>
  <dcterms:modified xsi:type="dcterms:W3CDTF">2022-11-11T06:46:00Z</dcterms:modified>
</cp:coreProperties>
</file>